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A7" w:rsidRPr="009D2BA7" w:rsidRDefault="008D5A0D" w:rsidP="00570C8A">
      <w:pPr>
        <w:pStyle w:val="a3"/>
        <w:rPr>
          <w:b/>
          <w:szCs w:val="28"/>
        </w:rPr>
      </w:pPr>
      <w:r w:rsidRPr="009D2BA7">
        <w:rPr>
          <w:b/>
          <w:szCs w:val="28"/>
        </w:rPr>
        <w:t xml:space="preserve">Администрация </w:t>
      </w:r>
      <w:r w:rsidR="00570C8A" w:rsidRPr="009D2BA7">
        <w:rPr>
          <w:b/>
          <w:szCs w:val="28"/>
        </w:rPr>
        <w:t>городского поселения «Забайкальское»</w:t>
      </w:r>
      <w:r w:rsidR="009D2BA7" w:rsidRPr="009D2BA7">
        <w:rPr>
          <w:b/>
          <w:szCs w:val="28"/>
        </w:rPr>
        <w:t xml:space="preserve"> </w:t>
      </w:r>
    </w:p>
    <w:p w:rsidR="008D5A0D" w:rsidRDefault="00570C8A" w:rsidP="00570C8A">
      <w:pPr>
        <w:pStyle w:val="a3"/>
        <w:rPr>
          <w:b/>
          <w:szCs w:val="28"/>
        </w:rPr>
      </w:pPr>
      <w:r w:rsidRPr="009D2BA7">
        <w:rPr>
          <w:b/>
          <w:szCs w:val="28"/>
        </w:rPr>
        <w:t xml:space="preserve"> </w:t>
      </w:r>
      <w:r w:rsidR="008D5A0D" w:rsidRPr="009D2BA7">
        <w:rPr>
          <w:b/>
          <w:szCs w:val="28"/>
        </w:rPr>
        <w:t>муниципального района</w:t>
      </w:r>
      <w:r w:rsidR="009D2BA7" w:rsidRPr="009D2BA7">
        <w:rPr>
          <w:b/>
          <w:szCs w:val="28"/>
        </w:rPr>
        <w:t xml:space="preserve"> </w:t>
      </w:r>
      <w:r w:rsidR="008D5A0D" w:rsidRPr="009D2BA7">
        <w:rPr>
          <w:b/>
          <w:szCs w:val="28"/>
        </w:rPr>
        <w:t>«Забайкальский район»</w:t>
      </w:r>
    </w:p>
    <w:p w:rsidR="009D2BA7" w:rsidRPr="009D2BA7" w:rsidRDefault="009D2BA7" w:rsidP="00570C8A">
      <w:pPr>
        <w:pStyle w:val="a3"/>
        <w:rPr>
          <w:b/>
          <w:szCs w:val="28"/>
        </w:rPr>
      </w:pPr>
    </w:p>
    <w:p w:rsidR="008D5A0D" w:rsidRPr="009D2BA7" w:rsidRDefault="008D5A0D" w:rsidP="008D5A0D">
      <w:pPr>
        <w:rPr>
          <w:sz w:val="28"/>
          <w:szCs w:val="28"/>
        </w:rPr>
      </w:pPr>
    </w:p>
    <w:p w:rsidR="008D5A0D" w:rsidRPr="009D2BA7" w:rsidRDefault="008D5A0D" w:rsidP="008D5A0D">
      <w:pPr>
        <w:pStyle w:val="3"/>
        <w:rPr>
          <w:sz w:val="28"/>
          <w:szCs w:val="28"/>
        </w:rPr>
      </w:pPr>
      <w:r w:rsidRPr="009D2BA7">
        <w:rPr>
          <w:sz w:val="28"/>
          <w:szCs w:val="28"/>
        </w:rPr>
        <w:t>ПОСТАНОВЛЕНИЕ</w:t>
      </w:r>
    </w:p>
    <w:p w:rsidR="008D5A0D" w:rsidRPr="009D2BA7" w:rsidRDefault="008D5A0D" w:rsidP="008D5A0D">
      <w:pPr>
        <w:rPr>
          <w:sz w:val="28"/>
          <w:szCs w:val="28"/>
        </w:rPr>
      </w:pPr>
    </w:p>
    <w:p w:rsidR="008D5A0D" w:rsidRPr="009D2BA7" w:rsidRDefault="009D2BA7" w:rsidP="008D5A0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61F70" w:rsidRPr="009D2BA7">
        <w:rPr>
          <w:sz w:val="28"/>
          <w:szCs w:val="28"/>
        </w:rPr>
        <w:t xml:space="preserve">т 21 апреля 2015 г.   </w:t>
      </w:r>
      <w:r w:rsidR="008D5A0D" w:rsidRPr="009D2BA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</w:t>
      </w:r>
      <w:r w:rsidR="008D5A0D" w:rsidRPr="009D2BA7">
        <w:rPr>
          <w:sz w:val="28"/>
          <w:szCs w:val="28"/>
        </w:rPr>
        <w:t xml:space="preserve">                                           №</w:t>
      </w:r>
      <w:r w:rsidR="00E61F70" w:rsidRPr="009D2BA7">
        <w:rPr>
          <w:sz w:val="28"/>
          <w:szCs w:val="28"/>
        </w:rPr>
        <w:t xml:space="preserve"> 14</w:t>
      </w:r>
      <w:r w:rsidR="00384708" w:rsidRPr="009D2BA7">
        <w:rPr>
          <w:sz w:val="28"/>
          <w:szCs w:val="28"/>
        </w:rPr>
        <w:t>9</w:t>
      </w:r>
      <w:bookmarkStart w:id="0" w:name="_GoBack"/>
      <w:bookmarkEnd w:id="0"/>
    </w:p>
    <w:p w:rsidR="008D5A0D" w:rsidRPr="009D2BA7" w:rsidRDefault="009D2BA7" w:rsidP="009D2BA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Забайкальск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</w:p>
    <w:p w:rsidR="008D5A0D" w:rsidRPr="009D2BA7" w:rsidRDefault="008D5A0D" w:rsidP="008D5A0D">
      <w:pPr>
        <w:jc w:val="both"/>
        <w:rPr>
          <w:b/>
          <w:sz w:val="28"/>
          <w:szCs w:val="28"/>
        </w:rPr>
      </w:pPr>
      <w:r w:rsidRPr="009D2BA7">
        <w:rPr>
          <w:b/>
          <w:sz w:val="28"/>
          <w:szCs w:val="28"/>
        </w:rPr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</w:t>
      </w:r>
      <w:r w:rsidR="00570C8A" w:rsidRPr="009D2BA7">
        <w:rPr>
          <w:b/>
          <w:sz w:val="28"/>
          <w:szCs w:val="28"/>
        </w:rPr>
        <w:t xml:space="preserve"> городского поселения «Забайкальское» </w:t>
      </w:r>
      <w:r w:rsidRPr="009D2BA7">
        <w:rPr>
          <w:b/>
          <w:sz w:val="28"/>
          <w:szCs w:val="28"/>
        </w:rPr>
        <w:t xml:space="preserve"> муниципального района «Забайкальский район»</w:t>
      </w:r>
    </w:p>
    <w:p w:rsidR="008D5A0D" w:rsidRPr="009D2BA7" w:rsidRDefault="008D5A0D" w:rsidP="008D5A0D">
      <w:pPr>
        <w:rPr>
          <w:sz w:val="28"/>
          <w:szCs w:val="28"/>
        </w:rPr>
      </w:pPr>
    </w:p>
    <w:p w:rsidR="008D5A0D" w:rsidRPr="009D2BA7" w:rsidRDefault="008D5A0D" w:rsidP="008D5A0D">
      <w:pPr>
        <w:jc w:val="both"/>
        <w:rPr>
          <w:b/>
          <w:sz w:val="28"/>
          <w:szCs w:val="28"/>
        </w:rPr>
      </w:pPr>
      <w:proofErr w:type="gramStart"/>
      <w:r w:rsidRPr="009D2BA7">
        <w:rPr>
          <w:sz w:val="28"/>
          <w:szCs w:val="28"/>
        </w:rPr>
        <w:t xml:space="preserve">В соответствии с  пунктом 3.1 статьи 69.2 Бюджетного кодекса Российской Федерации, постановлением Правительства Забайкальского края от 05.02.2015г № 45 «Об утверждении Порядка формирования, ведения и утверждения ведомственных перечней государственных услуг и работ, оказываемых и выполняемых государственными учреждениями Забайкальского края», </w:t>
      </w:r>
      <w:r w:rsidRPr="009D2BA7">
        <w:rPr>
          <w:bCs/>
          <w:sz w:val="28"/>
          <w:szCs w:val="28"/>
        </w:rPr>
        <w:t>на основании статьи</w:t>
      </w:r>
      <w:r w:rsidRPr="009D2BA7">
        <w:rPr>
          <w:sz w:val="28"/>
          <w:szCs w:val="28"/>
        </w:rPr>
        <w:t xml:space="preserve"> 2</w:t>
      </w:r>
      <w:r w:rsidR="00570C8A" w:rsidRPr="009D2BA7">
        <w:rPr>
          <w:sz w:val="28"/>
          <w:szCs w:val="28"/>
        </w:rPr>
        <w:t>6</w:t>
      </w:r>
      <w:r w:rsidRPr="009D2BA7">
        <w:rPr>
          <w:sz w:val="28"/>
          <w:szCs w:val="28"/>
        </w:rPr>
        <w:t xml:space="preserve"> Устава </w:t>
      </w:r>
      <w:r w:rsidR="00570C8A" w:rsidRPr="009D2BA7">
        <w:rPr>
          <w:sz w:val="28"/>
          <w:szCs w:val="28"/>
        </w:rPr>
        <w:t xml:space="preserve">Администрации городского поселения «Забайкальское» </w:t>
      </w:r>
      <w:r w:rsidRPr="009D2BA7">
        <w:rPr>
          <w:sz w:val="28"/>
          <w:szCs w:val="28"/>
        </w:rPr>
        <w:t xml:space="preserve">муниципального района «Забайкальский район», </w:t>
      </w:r>
      <w:r w:rsidRPr="009D2BA7">
        <w:rPr>
          <w:b/>
          <w:sz w:val="28"/>
          <w:szCs w:val="28"/>
        </w:rPr>
        <w:t>постановляет:</w:t>
      </w:r>
      <w:proofErr w:type="gramEnd"/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1. Утвердить прилагаемый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570C8A" w:rsidRPr="009D2BA7">
        <w:rPr>
          <w:sz w:val="28"/>
          <w:szCs w:val="28"/>
        </w:rPr>
        <w:t>городского поселения «Забайкальское» м</w:t>
      </w:r>
      <w:r w:rsidRPr="009D2BA7">
        <w:rPr>
          <w:sz w:val="28"/>
          <w:szCs w:val="28"/>
        </w:rPr>
        <w:t>униципального района «Забайкальский район» (прилагается).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            2. </w:t>
      </w:r>
      <w:proofErr w:type="gramStart"/>
      <w:r w:rsidRPr="009D2BA7">
        <w:rPr>
          <w:sz w:val="28"/>
          <w:szCs w:val="28"/>
        </w:rPr>
        <w:t>Контроль за</w:t>
      </w:r>
      <w:proofErr w:type="gramEnd"/>
      <w:r w:rsidRPr="009D2BA7">
        <w:rPr>
          <w:sz w:val="28"/>
          <w:szCs w:val="28"/>
        </w:rPr>
        <w:t xml:space="preserve"> исполнением настоящего постановления возложить на </w:t>
      </w:r>
      <w:r w:rsidR="00570C8A" w:rsidRPr="009D2BA7">
        <w:rPr>
          <w:sz w:val="28"/>
          <w:szCs w:val="28"/>
        </w:rPr>
        <w:t>заместителя главы-начальника отдела по финансовым, имущественным вопросам и социально-экономическому развитию городского поселения «Забайкальское»  Писареву О.В.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</w:p>
    <w:p w:rsidR="008D5A0D" w:rsidRPr="009D2BA7" w:rsidRDefault="008D5A0D" w:rsidP="008D5A0D">
      <w:pPr>
        <w:jc w:val="both"/>
        <w:rPr>
          <w:sz w:val="28"/>
          <w:szCs w:val="28"/>
        </w:rPr>
      </w:pPr>
    </w:p>
    <w:p w:rsidR="008D5A0D" w:rsidRPr="009D2BA7" w:rsidRDefault="008D5A0D" w:rsidP="008D5A0D">
      <w:pPr>
        <w:jc w:val="both"/>
        <w:rPr>
          <w:sz w:val="28"/>
          <w:szCs w:val="28"/>
        </w:rPr>
      </w:pP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Глава </w:t>
      </w:r>
      <w:r w:rsidR="00E61F70" w:rsidRPr="009D2BA7">
        <w:rPr>
          <w:sz w:val="28"/>
          <w:szCs w:val="28"/>
        </w:rPr>
        <w:t>городского поселения</w:t>
      </w:r>
      <w:r w:rsidR="009D2BA7" w:rsidRPr="009D2BA7">
        <w:rPr>
          <w:sz w:val="28"/>
          <w:szCs w:val="28"/>
        </w:rPr>
        <w:t xml:space="preserve">                                                   </w:t>
      </w:r>
      <w:r w:rsidR="00E61F70" w:rsidRPr="009D2BA7">
        <w:rPr>
          <w:sz w:val="28"/>
          <w:szCs w:val="28"/>
        </w:rPr>
        <w:t>О.Г.Ермолин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</w:p>
    <w:p w:rsidR="008D5A0D" w:rsidRPr="009D2BA7" w:rsidRDefault="008D5A0D" w:rsidP="008D5A0D">
      <w:pPr>
        <w:jc w:val="both"/>
        <w:rPr>
          <w:sz w:val="28"/>
          <w:szCs w:val="28"/>
        </w:rPr>
      </w:pPr>
    </w:p>
    <w:p w:rsidR="008D5A0D" w:rsidRPr="009D2BA7" w:rsidRDefault="008D5A0D" w:rsidP="008D5A0D">
      <w:pPr>
        <w:jc w:val="both"/>
        <w:rPr>
          <w:sz w:val="28"/>
          <w:szCs w:val="28"/>
        </w:rPr>
      </w:pPr>
    </w:p>
    <w:p w:rsidR="008D5A0D" w:rsidRDefault="008D5A0D" w:rsidP="008D5A0D">
      <w:pPr>
        <w:jc w:val="both"/>
        <w:rPr>
          <w:sz w:val="28"/>
          <w:szCs w:val="28"/>
        </w:rPr>
      </w:pPr>
    </w:p>
    <w:p w:rsidR="008D5A0D" w:rsidRDefault="008D5A0D" w:rsidP="008D5A0D">
      <w:pPr>
        <w:jc w:val="both"/>
        <w:rPr>
          <w:sz w:val="28"/>
          <w:szCs w:val="28"/>
        </w:rPr>
      </w:pPr>
    </w:p>
    <w:p w:rsidR="008D5A0D" w:rsidRDefault="008D5A0D" w:rsidP="008D5A0D">
      <w:pPr>
        <w:jc w:val="both"/>
        <w:rPr>
          <w:sz w:val="28"/>
          <w:szCs w:val="28"/>
        </w:rPr>
      </w:pPr>
    </w:p>
    <w:p w:rsidR="008D5A0D" w:rsidRDefault="008D5A0D" w:rsidP="008D5A0D">
      <w:pPr>
        <w:jc w:val="both"/>
        <w:rPr>
          <w:sz w:val="28"/>
          <w:szCs w:val="28"/>
        </w:rPr>
      </w:pPr>
    </w:p>
    <w:p w:rsidR="008D5A0D" w:rsidRDefault="008D5A0D" w:rsidP="008D5A0D">
      <w:pPr>
        <w:jc w:val="both"/>
        <w:rPr>
          <w:sz w:val="28"/>
          <w:szCs w:val="28"/>
        </w:rPr>
      </w:pPr>
    </w:p>
    <w:p w:rsidR="008D5A0D" w:rsidRDefault="008D5A0D" w:rsidP="008D5A0D">
      <w:pPr>
        <w:jc w:val="both"/>
        <w:rPr>
          <w:sz w:val="28"/>
          <w:szCs w:val="28"/>
        </w:rPr>
      </w:pPr>
    </w:p>
    <w:p w:rsidR="009D2BA7" w:rsidRDefault="009D2BA7" w:rsidP="008D5A0D">
      <w:pPr>
        <w:jc w:val="both"/>
        <w:rPr>
          <w:sz w:val="28"/>
          <w:szCs w:val="28"/>
        </w:rPr>
      </w:pPr>
    </w:p>
    <w:p w:rsidR="008D5A0D" w:rsidRPr="009D2BA7" w:rsidRDefault="008D5A0D" w:rsidP="008D5A0D">
      <w:pPr>
        <w:ind w:firstLine="708"/>
        <w:jc w:val="right"/>
        <w:rPr>
          <w:sz w:val="28"/>
          <w:szCs w:val="28"/>
        </w:rPr>
      </w:pPr>
      <w:r w:rsidRPr="009D2BA7">
        <w:rPr>
          <w:sz w:val="28"/>
          <w:szCs w:val="28"/>
        </w:rPr>
        <w:lastRenderedPageBreak/>
        <w:t>УТВЕРЖДЕН</w:t>
      </w:r>
    </w:p>
    <w:p w:rsidR="008D5A0D" w:rsidRPr="009D2BA7" w:rsidRDefault="008D5A0D" w:rsidP="008D5A0D">
      <w:pPr>
        <w:jc w:val="right"/>
        <w:rPr>
          <w:sz w:val="28"/>
          <w:szCs w:val="28"/>
        </w:rPr>
      </w:pPr>
      <w:r w:rsidRPr="009D2BA7">
        <w:rPr>
          <w:sz w:val="28"/>
          <w:szCs w:val="28"/>
        </w:rPr>
        <w:t xml:space="preserve">Постановлением Администрации </w:t>
      </w:r>
    </w:p>
    <w:p w:rsidR="00E61F70" w:rsidRPr="009D2BA7" w:rsidRDefault="00E61F70" w:rsidP="008D5A0D">
      <w:pPr>
        <w:jc w:val="right"/>
        <w:rPr>
          <w:sz w:val="28"/>
          <w:szCs w:val="28"/>
        </w:rPr>
      </w:pPr>
      <w:r w:rsidRPr="009D2BA7">
        <w:rPr>
          <w:sz w:val="28"/>
          <w:szCs w:val="28"/>
        </w:rPr>
        <w:t>Городского поселения «Забайкальское»</w:t>
      </w:r>
    </w:p>
    <w:p w:rsidR="008D5A0D" w:rsidRPr="009D2BA7" w:rsidRDefault="008D5A0D" w:rsidP="008D5A0D">
      <w:pPr>
        <w:jc w:val="right"/>
        <w:rPr>
          <w:sz w:val="28"/>
          <w:szCs w:val="28"/>
        </w:rPr>
      </w:pPr>
      <w:r w:rsidRPr="009D2BA7">
        <w:rPr>
          <w:sz w:val="28"/>
          <w:szCs w:val="28"/>
        </w:rPr>
        <w:t>муниципального района «Забайкальский район»</w:t>
      </w:r>
    </w:p>
    <w:p w:rsidR="008D5A0D" w:rsidRPr="009D2BA7" w:rsidRDefault="008D5A0D" w:rsidP="008D5A0D">
      <w:pPr>
        <w:jc w:val="right"/>
        <w:rPr>
          <w:sz w:val="28"/>
          <w:szCs w:val="28"/>
        </w:rPr>
      </w:pPr>
      <w:r w:rsidRPr="009D2BA7">
        <w:rPr>
          <w:sz w:val="28"/>
          <w:szCs w:val="28"/>
        </w:rPr>
        <w:t>от «</w:t>
      </w:r>
      <w:r w:rsidR="00E61F70" w:rsidRPr="009D2BA7">
        <w:rPr>
          <w:sz w:val="28"/>
          <w:szCs w:val="28"/>
        </w:rPr>
        <w:t>21</w:t>
      </w:r>
      <w:r w:rsidRPr="009D2BA7">
        <w:rPr>
          <w:sz w:val="28"/>
          <w:szCs w:val="28"/>
        </w:rPr>
        <w:t xml:space="preserve">» </w:t>
      </w:r>
      <w:r w:rsidR="00E61F70" w:rsidRPr="009D2BA7">
        <w:rPr>
          <w:sz w:val="28"/>
          <w:szCs w:val="28"/>
        </w:rPr>
        <w:t>апреля</w:t>
      </w:r>
      <w:r w:rsidRPr="009D2BA7">
        <w:rPr>
          <w:sz w:val="28"/>
          <w:szCs w:val="28"/>
        </w:rPr>
        <w:t xml:space="preserve"> 2015г. №</w:t>
      </w:r>
      <w:r w:rsidR="009D2BA7" w:rsidRPr="009D2BA7">
        <w:rPr>
          <w:sz w:val="28"/>
          <w:szCs w:val="28"/>
        </w:rPr>
        <w:t>149</w:t>
      </w:r>
    </w:p>
    <w:p w:rsidR="008D5A0D" w:rsidRPr="009D2BA7" w:rsidRDefault="008D5A0D" w:rsidP="008D5A0D">
      <w:pPr>
        <w:rPr>
          <w:sz w:val="28"/>
          <w:szCs w:val="28"/>
        </w:rPr>
      </w:pPr>
    </w:p>
    <w:p w:rsidR="008D5A0D" w:rsidRPr="009D2BA7" w:rsidRDefault="008D5A0D" w:rsidP="008D5A0D">
      <w:pPr>
        <w:rPr>
          <w:sz w:val="28"/>
          <w:szCs w:val="28"/>
        </w:rPr>
      </w:pPr>
    </w:p>
    <w:p w:rsidR="008D5A0D" w:rsidRPr="009D2BA7" w:rsidRDefault="008D5A0D" w:rsidP="008D5A0D">
      <w:pPr>
        <w:jc w:val="center"/>
        <w:rPr>
          <w:b/>
          <w:sz w:val="28"/>
          <w:szCs w:val="28"/>
        </w:rPr>
      </w:pPr>
      <w:r w:rsidRPr="009D2BA7">
        <w:rPr>
          <w:b/>
          <w:sz w:val="28"/>
          <w:szCs w:val="28"/>
        </w:rPr>
        <w:t>ПОРЯДОК</w:t>
      </w:r>
    </w:p>
    <w:p w:rsidR="008D5A0D" w:rsidRPr="009D2BA7" w:rsidRDefault="008D5A0D" w:rsidP="008D5A0D">
      <w:pPr>
        <w:jc w:val="center"/>
        <w:rPr>
          <w:b/>
          <w:sz w:val="28"/>
          <w:szCs w:val="28"/>
        </w:rPr>
      </w:pPr>
      <w:r w:rsidRPr="009D2BA7">
        <w:rPr>
          <w:b/>
          <w:sz w:val="28"/>
          <w:szCs w:val="28"/>
        </w:rPr>
        <w:t>формирования, ведения и утверждения ведомственных перечней</w:t>
      </w:r>
    </w:p>
    <w:p w:rsidR="008D5A0D" w:rsidRPr="009D2BA7" w:rsidRDefault="008D5A0D" w:rsidP="008D5A0D">
      <w:pPr>
        <w:jc w:val="center"/>
        <w:rPr>
          <w:b/>
          <w:sz w:val="28"/>
          <w:szCs w:val="28"/>
        </w:rPr>
      </w:pPr>
      <w:r w:rsidRPr="009D2BA7">
        <w:rPr>
          <w:b/>
          <w:sz w:val="28"/>
          <w:szCs w:val="28"/>
        </w:rPr>
        <w:t xml:space="preserve">муниципальных услуг и работ, оказываемых и выполняемых муниципальными учреждениями </w:t>
      </w:r>
      <w:r w:rsidR="00E61F70" w:rsidRPr="009D2BA7">
        <w:rPr>
          <w:b/>
          <w:sz w:val="28"/>
          <w:szCs w:val="28"/>
        </w:rPr>
        <w:t xml:space="preserve">городского поселения «Забайкальское» </w:t>
      </w:r>
      <w:r w:rsidRPr="009D2BA7">
        <w:rPr>
          <w:b/>
          <w:sz w:val="28"/>
          <w:szCs w:val="28"/>
        </w:rPr>
        <w:t>муниципального района «Забайкальский район»</w:t>
      </w:r>
    </w:p>
    <w:p w:rsidR="008D5A0D" w:rsidRPr="009D2BA7" w:rsidRDefault="008D5A0D" w:rsidP="008D5A0D">
      <w:pPr>
        <w:rPr>
          <w:sz w:val="28"/>
          <w:szCs w:val="28"/>
        </w:rPr>
      </w:pP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            1. Настоящий Порядок устанавливает общие требования к формированию, ведению и утверждению ведомственных перечней муниципальных услуг и работ, оказываемых и выполняемых муниципальными </w:t>
      </w:r>
      <w:r w:rsidR="00E61F70" w:rsidRPr="009D2BA7">
        <w:rPr>
          <w:sz w:val="28"/>
          <w:szCs w:val="28"/>
        </w:rPr>
        <w:t>городского поселения «Забайкальское»</w:t>
      </w:r>
      <w:r w:rsidRPr="009D2BA7">
        <w:rPr>
          <w:sz w:val="28"/>
          <w:szCs w:val="28"/>
        </w:rPr>
        <w:t xml:space="preserve"> (далее – учреждения), в целях составления муниципальных заданий на оказание муниципальных услуг и выполнение работ учреждениями (далее – ведомственные перечни муниципальных услуг и работ).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            2. Ведомственные перечни муниципальных услуг и работ формируются и утверждаются Администрацией</w:t>
      </w:r>
      <w:r w:rsidR="00E61F70" w:rsidRPr="009D2BA7">
        <w:rPr>
          <w:sz w:val="28"/>
          <w:szCs w:val="28"/>
        </w:rPr>
        <w:t xml:space="preserve"> городского поселения «Забайкальское»</w:t>
      </w:r>
      <w:r w:rsidRPr="009D2BA7">
        <w:rPr>
          <w:sz w:val="28"/>
          <w:szCs w:val="28"/>
        </w:rPr>
        <w:t xml:space="preserve"> муниципального района «Забайкальский район», осуществляющей функции и полномочия учредителя муниципальных бюджетных или автономных учреждений, созданных на базе имущества, находящегося в муниципальной собственности </w:t>
      </w:r>
      <w:r w:rsidR="00E61F70" w:rsidRPr="009D2BA7">
        <w:rPr>
          <w:sz w:val="28"/>
          <w:szCs w:val="28"/>
        </w:rPr>
        <w:t>городского поселения «Забайкальское»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            3. Ведомственные перечни муниципальных услуг и работ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            4. В ведомственные перечни муниципальных услуг и работ включаются в отношении каждой муниципальной услуги или работы следующая информация: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            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            б) наименование органа, осуществляющего полномочия учредителя;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            в) 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lastRenderedPageBreak/>
        <w:t xml:space="preserve">            г) 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процесса;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            д) содержание муниципальной услуги или работы;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            е) условия (формы) оказания муниципальной услуги или выполнения работы;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            ж) вид деятельности муниципального учреждения;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            з) категории потребителей муниципальной услуги или работы;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            и) наименования показателей, характеризующих качество и (или) объем муниципальной услуги (выполняемой работы);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            к) указание на бесплатность или платность муниципальной услуги или работы;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            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            5. Информация, сформированная по каждой муниципальной услуге и работе в соответствии с пунктом 4 настоящего Порядка, образует реестровую запись.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            Каждой реестровой записи присваивается уникальный номер.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            6.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            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            8. Ведомственные перечни муниципальных услуг и работ формируются и ведутся в информационной системе, доступ к которой осуществляется через единый портал бюджетной системы Российской Федерации (</w:t>
      </w:r>
      <w:hyperlink r:id="rId6" w:history="1">
        <w:r w:rsidRPr="009D2BA7">
          <w:rPr>
            <w:rStyle w:val="a9"/>
            <w:rFonts w:eastAsiaTheme="majorEastAsia"/>
            <w:sz w:val="28"/>
            <w:szCs w:val="28"/>
            <w:lang w:val="en-US"/>
          </w:rPr>
          <w:t>www</w:t>
        </w:r>
        <w:r w:rsidRPr="009D2BA7">
          <w:rPr>
            <w:rStyle w:val="a9"/>
            <w:rFonts w:eastAsiaTheme="majorEastAsia"/>
            <w:sz w:val="28"/>
            <w:szCs w:val="28"/>
          </w:rPr>
          <w:t>.</w:t>
        </w:r>
        <w:r w:rsidRPr="009D2BA7">
          <w:rPr>
            <w:rStyle w:val="a9"/>
            <w:rFonts w:eastAsiaTheme="majorEastAsia"/>
            <w:sz w:val="28"/>
            <w:szCs w:val="28"/>
            <w:lang w:val="en-US"/>
          </w:rPr>
          <w:t>budget</w:t>
        </w:r>
        <w:r w:rsidRPr="009D2BA7">
          <w:rPr>
            <w:rStyle w:val="a9"/>
            <w:rFonts w:eastAsiaTheme="majorEastAsia"/>
            <w:sz w:val="28"/>
            <w:szCs w:val="28"/>
          </w:rPr>
          <w:t>.</w:t>
        </w:r>
        <w:proofErr w:type="spellStart"/>
        <w:r w:rsidRPr="009D2BA7">
          <w:rPr>
            <w:rStyle w:val="a9"/>
            <w:rFonts w:eastAsiaTheme="majorEastAsia"/>
            <w:sz w:val="28"/>
            <w:szCs w:val="28"/>
            <w:lang w:val="en-US"/>
          </w:rPr>
          <w:t>gov</w:t>
        </w:r>
        <w:proofErr w:type="spellEnd"/>
        <w:r w:rsidRPr="009D2BA7">
          <w:rPr>
            <w:rStyle w:val="a9"/>
            <w:rFonts w:eastAsiaTheme="majorEastAsia"/>
            <w:sz w:val="28"/>
            <w:szCs w:val="28"/>
          </w:rPr>
          <w:t>.</w:t>
        </w:r>
        <w:proofErr w:type="spellStart"/>
        <w:r w:rsidRPr="009D2BA7">
          <w:rPr>
            <w:rStyle w:val="a9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Pr="009D2BA7">
        <w:rPr>
          <w:sz w:val="28"/>
          <w:szCs w:val="28"/>
        </w:rPr>
        <w:t>) в информационно-телекоммуникационной сети «Интернет».</w:t>
      </w:r>
    </w:p>
    <w:p w:rsidR="008D5A0D" w:rsidRPr="009D2BA7" w:rsidRDefault="008D5A0D" w:rsidP="008D5A0D">
      <w:pPr>
        <w:jc w:val="both"/>
        <w:rPr>
          <w:sz w:val="28"/>
          <w:szCs w:val="28"/>
        </w:rPr>
      </w:pPr>
      <w:r w:rsidRPr="009D2BA7">
        <w:rPr>
          <w:sz w:val="28"/>
          <w:szCs w:val="28"/>
        </w:rPr>
        <w:t xml:space="preserve">            Ведомственные перечни муниципальных услуг и работ также размещаются на официальном сайте в информационно-телекоммуникационной сети «Интернет» по размещению информации о муниципальных учреждениях (</w:t>
      </w:r>
      <w:hyperlink r:id="rId7" w:history="1">
        <w:r w:rsidRPr="009D2BA7">
          <w:rPr>
            <w:rStyle w:val="a9"/>
            <w:rFonts w:eastAsiaTheme="majorEastAsia"/>
            <w:sz w:val="28"/>
            <w:szCs w:val="28"/>
            <w:lang w:val="en-US"/>
          </w:rPr>
          <w:t>www</w:t>
        </w:r>
        <w:r w:rsidRPr="009D2BA7">
          <w:rPr>
            <w:rStyle w:val="a9"/>
            <w:rFonts w:eastAsiaTheme="majorEastAsia"/>
            <w:sz w:val="28"/>
            <w:szCs w:val="28"/>
          </w:rPr>
          <w:t>.</w:t>
        </w:r>
        <w:r w:rsidRPr="009D2BA7">
          <w:rPr>
            <w:rStyle w:val="a9"/>
            <w:rFonts w:eastAsiaTheme="majorEastAsia"/>
            <w:sz w:val="28"/>
            <w:szCs w:val="28"/>
            <w:lang w:val="en-US"/>
          </w:rPr>
          <w:t>bus</w:t>
        </w:r>
        <w:r w:rsidRPr="009D2BA7">
          <w:rPr>
            <w:rStyle w:val="a9"/>
            <w:rFonts w:eastAsiaTheme="majorEastAsia"/>
            <w:sz w:val="28"/>
            <w:szCs w:val="28"/>
          </w:rPr>
          <w:t>.</w:t>
        </w:r>
        <w:proofErr w:type="spellStart"/>
        <w:r w:rsidRPr="009D2BA7">
          <w:rPr>
            <w:rStyle w:val="a9"/>
            <w:rFonts w:eastAsiaTheme="majorEastAsia"/>
            <w:sz w:val="28"/>
            <w:szCs w:val="28"/>
            <w:lang w:val="en-US"/>
          </w:rPr>
          <w:t>gov</w:t>
        </w:r>
        <w:proofErr w:type="spellEnd"/>
        <w:r w:rsidRPr="009D2BA7">
          <w:rPr>
            <w:rStyle w:val="a9"/>
            <w:rFonts w:eastAsiaTheme="majorEastAsia"/>
            <w:sz w:val="28"/>
            <w:szCs w:val="28"/>
          </w:rPr>
          <w:t>.</w:t>
        </w:r>
        <w:proofErr w:type="spellStart"/>
        <w:r w:rsidRPr="009D2BA7">
          <w:rPr>
            <w:rStyle w:val="a9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Pr="009D2BA7">
        <w:rPr>
          <w:sz w:val="28"/>
          <w:szCs w:val="28"/>
        </w:rPr>
        <w:t>) в порядке, установленном Министерством финансов Российской Федерации.</w:t>
      </w:r>
    </w:p>
    <w:sectPr w:rsidR="008D5A0D" w:rsidRPr="009D2BA7" w:rsidSect="009D2BA7">
      <w:pgSz w:w="11906" w:h="16838" w:code="9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62A4A"/>
    <w:multiLevelType w:val="hybridMultilevel"/>
    <w:tmpl w:val="1B84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50FB9"/>
    <w:rsid w:val="00074D37"/>
    <w:rsid w:val="000F059C"/>
    <w:rsid w:val="000F5311"/>
    <w:rsid w:val="002D4DC3"/>
    <w:rsid w:val="003516B5"/>
    <w:rsid w:val="00384708"/>
    <w:rsid w:val="004224B2"/>
    <w:rsid w:val="00515FC9"/>
    <w:rsid w:val="00570C8A"/>
    <w:rsid w:val="00595F7A"/>
    <w:rsid w:val="0063263C"/>
    <w:rsid w:val="00657734"/>
    <w:rsid w:val="00721C0A"/>
    <w:rsid w:val="00802C5A"/>
    <w:rsid w:val="00822F3A"/>
    <w:rsid w:val="00842B40"/>
    <w:rsid w:val="00881552"/>
    <w:rsid w:val="008D5A0D"/>
    <w:rsid w:val="00956DFB"/>
    <w:rsid w:val="00996AA4"/>
    <w:rsid w:val="009A2CFC"/>
    <w:rsid w:val="009D25C4"/>
    <w:rsid w:val="009D2BA7"/>
    <w:rsid w:val="009E71FC"/>
    <w:rsid w:val="00A50FB9"/>
    <w:rsid w:val="00B76821"/>
    <w:rsid w:val="00BC1E6C"/>
    <w:rsid w:val="00C2350C"/>
    <w:rsid w:val="00C64799"/>
    <w:rsid w:val="00E5612C"/>
    <w:rsid w:val="00E61F70"/>
    <w:rsid w:val="00EE0A33"/>
    <w:rsid w:val="00F0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A2CFC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2C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9A2C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A2C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657734"/>
    <w:pPr>
      <w:jc w:val="center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577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657734"/>
    <w:pPr>
      <w:jc w:val="center"/>
    </w:pPr>
    <w:rPr>
      <w:rFonts w:ascii="Arial Narrow" w:hAnsi="Arial Narrow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657734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7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7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6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rsid w:val="008D5A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A2CFC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2C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9A2C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A2C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657734"/>
    <w:pPr>
      <w:jc w:val="center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577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657734"/>
    <w:pPr>
      <w:jc w:val="center"/>
    </w:pPr>
    <w:rPr>
      <w:rFonts w:ascii="Arial Narrow" w:hAnsi="Arial Narrow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657734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7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7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6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rsid w:val="008D5A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dget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E650-2638-4773-B2BA-5464F9B7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2015-02-05T02:18:00Z</cp:lastPrinted>
  <dcterms:created xsi:type="dcterms:W3CDTF">2015-04-22T22:49:00Z</dcterms:created>
  <dcterms:modified xsi:type="dcterms:W3CDTF">2015-05-06T00:29:00Z</dcterms:modified>
</cp:coreProperties>
</file>